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17b274cbd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e6ce8dcdaf924525"/>
      <w:footerReference xmlns:r="http://schemas.openxmlformats.org/officeDocument/2006/relationships" w:type="default" r:id="Rabe32df1b88a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e8dcdaf924525" /><Relationship Type="http://schemas.openxmlformats.org/officeDocument/2006/relationships/footer" Target="/word/footer1.xml" Id="Rabe32df1b88a49fb" /></Relationships>
</file>