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eb9f9d277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d080e9ebe64b13"/>
      <w:footerReference xmlns:r="http://schemas.openxmlformats.org/officeDocument/2006/relationships" w:type="default" r:id="R34b728f358b5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080e9ebe64b13" /><Relationship Type="http://schemas.openxmlformats.org/officeDocument/2006/relationships/footer" Target="/word/footer1.xml" Id="R34b728f358b54a36" /></Relationships>
</file>