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b98729ff1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6049305999344670"/>
      <w:footerReference xmlns:r="http://schemas.openxmlformats.org/officeDocument/2006/relationships" w:type="default" r:id="Rb85d91752f49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9305999344670" /><Relationship Type="http://schemas.openxmlformats.org/officeDocument/2006/relationships/footer" Target="/word/footer1.xml" Id="Rb85d91752f494430" /></Relationships>
</file>