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26af507f4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EGIL STENSHAGEN HOLDING AS, org.nr 910 356 488,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99391c285f8c427e"/>
      <w:footerReference xmlns:r="http://schemas.openxmlformats.org/officeDocument/2006/relationships" w:type="default" r:id="Re4fe79ec7c48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91c285f8c427e" /><Relationship Type="http://schemas.openxmlformats.org/officeDocument/2006/relationships/footer" Target="/word/footer1.xml" Id="Re4fe79ec7c484a24" /></Relationships>
</file>