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8306f2a86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STOMAS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STOMAS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b74f446ed4812"/>
      <w:footerReference xmlns:r="http://schemas.openxmlformats.org/officeDocument/2006/relationships" w:type="default" r:id="R9ccb5c57d23c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STOMAS HOLDING AS   ·   Org.nr 913 167 821   ·   Torget 4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b74f446ed4812" /><Relationship Type="http://schemas.openxmlformats.org/officeDocument/2006/relationships/footer" Target="/word/footer1.xml" Id="R9ccb5c57d23c4d87" /></Relationships>
</file>