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cf86677de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fc4050098aac4193"/>
      <w:footerReference xmlns:r="http://schemas.openxmlformats.org/officeDocument/2006/relationships" w:type="default" r:id="Ra2f04569e3e4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050098aac4193" /><Relationship Type="http://schemas.openxmlformats.org/officeDocument/2006/relationships/footer" Target="/word/footer1.xml" Id="Ra2f04569e3e443f9" /></Relationships>
</file>