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33d8e36af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0b0d01cdd4e9c"/>
      <w:footerReference xmlns:r="http://schemas.openxmlformats.org/officeDocument/2006/relationships" w:type="default" r:id="R6baa34928937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 CONSULTING AS   ·   Org.nr 915 137 741   ·   Arnljot Kjeldaas' vei 11   ·   1405 LANGHUS   ·   saima@argusconsulting.no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0b0d01cdd4e9c" /><Relationship Type="http://schemas.openxmlformats.org/officeDocument/2006/relationships/footer" Target="/word/footer1.xml" Id="R6baa3492893747cf" /></Relationships>
</file>