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91542cc66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BLÅHØ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BLÅHØ VVS AS</w:t>
      </w:r>
    </w:p>
    <w:sectPr>
      <w:headerReference xmlns:r="http://schemas.openxmlformats.org/officeDocument/2006/relationships" w:type="default" r:id="Rd2ea957411bd4d92"/>
      <w:footerReference xmlns:r="http://schemas.openxmlformats.org/officeDocument/2006/relationships" w:type="default" r:id="R087319817b33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BLÅHØ VVS AS   ·   Org.nr 915 701 760   ·   Industrivegen 4C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BLÅHØ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a957411bd4d92" /><Relationship Type="http://schemas.openxmlformats.org/officeDocument/2006/relationships/footer" Target="/word/footer1.xml" Id="R087319817b334267" /></Relationships>
</file>