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78bd25069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VEDESBYGG AS</w:t>
      </w:r>
    </w:p>
    <w:sectPr>
      <w:headerReference xmlns:r="http://schemas.openxmlformats.org/officeDocument/2006/relationships" w:type="default" r:id="R09b6d22a79e343d5"/>
      <w:footerReference xmlns:r="http://schemas.openxmlformats.org/officeDocument/2006/relationships" w:type="default" r:id="R8f0ecfc65926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VEDESBYGG AS   ·   Org.nr 915 818 749   ·   Landingsgata 3   ·   2870 DOKKA   ·   vedesbygg@gmail.com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VEDESBYGG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6d22a79e343d5" /><Relationship Type="http://schemas.openxmlformats.org/officeDocument/2006/relationships/footer" Target="/word/footer1.xml" Id="R8f0ecfc659264bfb" /></Relationships>
</file>