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86b29a5d4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DAKKI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DAKKI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695aecaad4886"/>
      <w:footerReference xmlns:r="http://schemas.openxmlformats.org/officeDocument/2006/relationships" w:type="default" r:id="Rdb4bd5825ca1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695aecaad4886" /><Relationship Type="http://schemas.openxmlformats.org/officeDocument/2006/relationships/footer" Target="/word/footer1.xml" Id="Rdb4bd5825ca14c94" /></Relationships>
</file>