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4735129a9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VORTEX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VORTEX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80abde3ded456e"/>
      <w:footerReference xmlns:r="http://schemas.openxmlformats.org/officeDocument/2006/relationships" w:type="default" r:id="R9ee004678e32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0abde3ded456e" /><Relationship Type="http://schemas.openxmlformats.org/officeDocument/2006/relationships/footer" Target="/word/footer1.xml" Id="R9ee004678e3249a8" /></Relationships>
</file>