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e63ceb3dc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b66b83e1ecd64ed0"/>
      <w:footerReference xmlns:r="http://schemas.openxmlformats.org/officeDocument/2006/relationships" w:type="default" r:id="R8af2c0ee862a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b83e1ecd64ed0" /><Relationship Type="http://schemas.openxmlformats.org/officeDocument/2006/relationships/footer" Target="/word/footer1.xml" Id="R8af2c0ee862a4945" /></Relationships>
</file>