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b1e57ef8a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028495396ac14ce9"/>
      <w:footerReference xmlns:r="http://schemas.openxmlformats.org/officeDocument/2006/relationships" w:type="default" r:id="Rccd6b7d05444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495396ac14ce9" /><Relationship Type="http://schemas.openxmlformats.org/officeDocument/2006/relationships/footer" Target="/word/footer1.xml" Id="Rccd6b7d0544442a2" /></Relationships>
</file>