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45c0b63ab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TTF INVEST AS</w:t>
      </w:r>
    </w:p>
    <w:sectPr>
      <w:headerReference xmlns:r="http://schemas.openxmlformats.org/officeDocument/2006/relationships" w:type="default" r:id="Rc983d9b479a34de0"/>
      <w:footerReference xmlns:r="http://schemas.openxmlformats.org/officeDocument/2006/relationships" w:type="default" r:id="R4e3634b97716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TTF INVEST AS   ·   Org.nr 920 933 785   ·   Klemmetsrudveien 24B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3d9b479a34de0" /><Relationship Type="http://schemas.openxmlformats.org/officeDocument/2006/relationships/footer" Target="/word/footer1.xml" Id="R4e3634b977164708" /></Relationships>
</file>