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4b7deef7d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75e959778e646a9"/>
      <w:footerReference xmlns:r="http://schemas.openxmlformats.org/officeDocument/2006/relationships" w:type="default" r:id="R0b42b2937dec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e959778e646a9" /><Relationship Type="http://schemas.openxmlformats.org/officeDocument/2006/relationships/footer" Target="/word/footer1.xml" Id="R0b42b2937dec4a98" /></Relationships>
</file>