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dae490595b4c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ØRLAND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Bjugn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Bjugn,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ØRLAND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0f51c59b05f4ed8"/>
      <w:footerReference xmlns:r="http://schemas.openxmlformats.org/officeDocument/2006/relationships" w:type="default" r:id="R2f67041d6ae04f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ØRLAND KOMMUNE   ·   Org.nr 921 806 027   ·   Alf Nebbs gate 1   ·   7160 BJUGN   ·   postmottak@orland.kommune.no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f51c59b05f4ed8" /><Relationship Type="http://schemas.openxmlformats.org/officeDocument/2006/relationships/footer" Target="/word/footer1.xml" Id="R2f67041d6ae04f48" /></Relationships>
</file>