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d54f3f4a9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EKSPERTEN ASKØY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EKSPERTEN ASKØY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9f526bdd446e9"/>
      <w:footerReference xmlns:r="http://schemas.openxmlformats.org/officeDocument/2006/relationships" w:type="default" r:id="R078dabc9d4d0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EKSPERTEN ASKØY AS   ·   Org.nr 924 779 497   ·   Florvågvegen 97   ·   5305 FLORVÅG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EKSPERTEN ASKØY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9f526bdd446e9" /><Relationship Type="http://schemas.openxmlformats.org/officeDocument/2006/relationships/footer" Target="/word/footer1.xml" Id="R078dabc9d4d0430a" /></Relationships>
</file>