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c7e4ff069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8ec25babb45341a6"/>
      <w:footerReference xmlns:r="http://schemas.openxmlformats.org/officeDocument/2006/relationships" w:type="default" r:id="Raa37058718b5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25babb45341a6" /><Relationship Type="http://schemas.openxmlformats.org/officeDocument/2006/relationships/footer" Target="/word/footer1.xml" Id="Raa37058718b541e6" /></Relationships>
</file>