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35b1cc807a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Treungen,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AARAK AS</w:t>
      </w:r>
    </w:p>
    <w:sectPr>
      <w:headerReference xmlns:r="http://schemas.openxmlformats.org/officeDocument/2006/relationships" w:type="default" r:id="Rf3ea6e53a0214b99"/>
      <w:footerReference xmlns:r="http://schemas.openxmlformats.org/officeDocument/2006/relationships" w:type="default" r:id="R144f16c316d3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AARAK AS   ·   Org.nr 925 777 927   ·   Solås 1   ·   3855 TREUNGEN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AARAK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a6e53a0214b99" /><Relationship Type="http://schemas.openxmlformats.org/officeDocument/2006/relationships/footer" Target="/word/footer1.xml" Id="R144f16c316d34efc" /></Relationships>
</file>