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dbea3888c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VILDMA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VILDMA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d0cb09c96243f9"/>
      <w:footerReference xmlns:r="http://schemas.openxmlformats.org/officeDocument/2006/relationships" w:type="default" r:id="R9641ea6e3fcf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VILDMA HOLDING AS   ·   Org.nr 926 187 597   ·   Øvre Smestadvei 58B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0cb09c96243f9" /><Relationship Type="http://schemas.openxmlformats.org/officeDocument/2006/relationships/footer" Target="/word/footer1.xml" Id="R9641ea6e3fcf48c5" /></Relationships>
</file>