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ae227930e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UTMARKSDOMSTOLEN FOR FINNMARK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6fe32ad7d55641ff"/>
      <w:footerReference xmlns:r="http://schemas.openxmlformats.org/officeDocument/2006/relationships" w:type="default" r:id="R165f84ad591f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32ad7d55641ff" /><Relationship Type="http://schemas.openxmlformats.org/officeDocument/2006/relationships/footer" Target="/word/footer1.xml" Id="R165f84ad591f488b" /></Relationships>
</file>