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60a2d842c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ASKER HÅNDVERK BOLIG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HÅNDVERK BOLIG AS</w:t>
      </w:r>
    </w:p>
    <w:sectPr>
      <w:headerReference xmlns:r="http://schemas.openxmlformats.org/officeDocument/2006/relationships" w:type="default" r:id="Rc231365e8aa74013"/>
      <w:footerReference xmlns:r="http://schemas.openxmlformats.org/officeDocument/2006/relationships" w:type="default" r:id="R6340f38c02b7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HÅNDVERK BOLIG AS   ·   Org.nr 927 342 162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HÅNDVERK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1365e8aa74013" /><Relationship Type="http://schemas.openxmlformats.org/officeDocument/2006/relationships/footer" Target="/word/footer1.xml" Id="R6340f38c02b7411f" /></Relationships>
</file>