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64bb09b8948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VIVIFY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VIVIFY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74123574714436"/>
      <w:footerReference xmlns:r="http://schemas.openxmlformats.org/officeDocument/2006/relationships" w:type="default" r:id="Rd3286d5460c5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VIVIFY GRUPPEN AS   ·   Org.nr 928 657 523   ·   Lille Grensen 7   ·   0159 OSLO   ·   www.vivify.no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VIVIFY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4123574714436" /><Relationship Type="http://schemas.openxmlformats.org/officeDocument/2006/relationships/footer" Target="/word/footer1.xml" Id="Rd3286d5460c549d0" /></Relationships>
</file>