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800ef43bd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BOLSTAD RESTAURANT AS</w:t>
      </w:r>
    </w:p>
    <w:sectPr>
      <w:headerReference xmlns:r="http://schemas.openxmlformats.org/officeDocument/2006/relationships" w:type="default" r:id="Rcf0735a827904bfb"/>
      <w:footerReference xmlns:r="http://schemas.openxmlformats.org/officeDocument/2006/relationships" w:type="default" r:id="R5500d003e870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BOLSTAD RESTAURANT AS   ·   Org.nr 929 699 807   ·   Stolvstadvegen 5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BOLSTAD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735a827904bfb" /><Relationship Type="http://schemas.openxmlformats.org/officeDocument/2006/relationships/footer" Target="/word/footer1.xml" Id="R5500d003e8704a01" /></Relationships>
</file>