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cef178fea249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HOLTE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HOLTE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30f780382546b7"/>
      <w:footerReference xmlns:r="http://schemas.openxmlformats.org/officeDocument/2006/relationships" w:type="default" r:id="Rf28a112946644d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HOLTE UTVIKLING AS   ·   Org.nr 930 220 973   ·   Krystallvegen 23   ·   3931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HOLTE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30f780382546b7" /><Relationship Type="http://schemas.openxmlformats.org/officeDocument/2006/relationships/footer" Target="/word/footer1.xml" Id="Rf28a112946644d95" /></Relationships>
</file>