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1fe14711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JGINVEST68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JGINVEST68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c0fbb4d2a4fbd"/>
      <w:footerReference xmlns:r="http://schemas.openxmlformats.org/officeDocument/2006/relationships" w:type="default" r:id="R385ff35f4b5c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JGINVEST68 AS   ·   Org.nr 930 340 286   ·   Villaveien 56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JGINVEST68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c0fbb4d2a4fbd" /><Relationship Type="http://schemas.openxmlformats.org/officeDocument/2006/relationships/footer" Target="/word/footer1.xml" Id="R385ff35f4b5c45a7" /></Relationships>
</file>