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a0284a9bd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JAKT- OG FISKELAG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JAKT- OG FISKELAG</w:t>
      </w:r>
    </w:p>
    <w:sectPr>
      <w:headerReference xmlns:r="http://schemas.openxmlformats.org/officeDocument/2006/relationships" w:type="default" r:id="R5870e69c46354d89"/>
      <w:footerReference xmlns:r="http://schemas.openxmlformats.org/officeDocument/2006/relationships" w:type="default" r:id="R423855c4cd12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JAKT- OG FISKELAG   ·   Org.nr 931 614 754   ·   c/o Bjarte Erstad, Spannsteigen 3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JAKT- OG FISKELAG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0e69c46354d89" /><Relationship Type="http://schemas.openxmlformats.org/officeDocument/2006/relationships/footer" Target="/word/footer1.xml" Id="R423855c4cd1240e1" /></Relationships>
</file>