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7922eff4c14a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KAANESTAD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KAANESTAD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2d1d64f4e64bff"/>
      <w:footerReference xmlns:r="http://schemas.openxmlformats.org/officeDocument/2006/relationships" w:type="default" r:id="R9424f9ad4b42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KAANESTAD AS   ·   Org.nr 932 246 503   ·   Vestbøtunet 36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KAANESTAD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2d1d64f4e64bff" /><Relationship Type="http://schemas.openxmlformats.org/officeDocument/2006/relationships/footer" Target="/word/footer1.xml" Id="R9424f9ad4b4244c3" /></Relationships>
</file>