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2214fc432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9965a3fc64c64e80"/>
      <w:footerReference xmlns:r="http://schemas.openxmlformats.org/officeDocument/2006/relationships" w:type="default" r:id="R99ea4d851dc9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5a3fc64c64e80" /><Relationship Type="http://schemas.openxmlformats.org/officeDocument/2006/relationships/footer" Target="/word/footer1.xml" Id="R99ea4d851dc94fb1" /></Relationships>
</file>