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bce3b76df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33d5a7b847184bff"/>
      <w:footerReference xmlns:r="http://schemas.openxmlformats.org/officeDocument/2006/relationships" w:type="default" r:id="R83c2268337aa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5a7b847184bff" /><Relationship Type="http://schemas.openxmlformats.org/officeDocument/2006/relationships/footer" Target="/word/footer1.xml" Id="R83c2268337aa47b9" /></Relationships>
</file>