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0609fb132845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ZIZOU ESTATE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ZIZOU ESTATE AS</w:t>
      </w:r>
    </w:p>
    <w:sectPr>
      <w:headerReference xmlns:r="http://schemas.openxmlformats.org/officeDocument/2006/relationships" w:type="default" r:id="R002e13056bd3496c"/>
      <w:footerReference xmlns:r="http://schemas.openxmlformats.org/officeDocument/2006/relationships" w:type="default" r:id="R93cddd6f61064f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ZIZOU ESTATE AS   ·   Org.nr 957 232 612   ·   Bøveien 8   ·   4070 RANDABERG   ·   seidsne@online.no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ZIZOU ESTATE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2e13056bd3496c" /><Relationship Type="http://schemas.openxmlformats.org/officeDocument/2006/relationships/footer" Target="/word/footer1.xml" Id="R93cddd6f61064fb6" /></Relationships>
</file>