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4ee4779dc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SOLVIK ESPEN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Fagerstrand,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SOLVIK ESPEN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e419c66b9a403c"/>
      <w:footerReference xmlns:r="http://schemas.openxmlformats.org/officeDocument/2006/relationships" w:type="default" r:id="Rb206eb5382b6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 ESPEN   ·   Org.nr 969 255 715   ·   Fredbostubben 20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 ESPEN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419c66b9a403c" /><Relationship Type="http://schemas.openxmlformats.org/officeDocument/2006/relationships/footer" Target="/word/footer1.xml" Id="Rb206eb5382b6428c" /></Relationships>
</file>