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cd8725dfb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V/KAI I HOMESTAD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V/KAI I HOMESTAD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27d15352c141c6"/>
      <w:footerReference xmlns:r="http://schemas.openxmlformats.org/officeDocument/2006/relationships" w:type="default" r:id="Rbef664e602ae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V/KAI I HOMESTAD   ·   Org.nr 970 378 588   ·   Markens gate 45   ·   4612 KRISTIANSAND S   ·   Tlf. 38125080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V/KAI I HOMESTAD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7d15352c141c6" /><Relationship Type="http://schemas.openxmlformats.org/officeDocument/2006/relationships/footer" Target="/word/footer1.xml" Id="Rbef664e602ae4765" /></Relationships>
</file>