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94eed4194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ETNE BUSTADSKIPING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ETNE BUSTADSKIPING</w:t>
      </w:r>
    </w:p>
    <w:sectPr>
      <w:headerReference xmlns:r="http://schemas.openxmlformats.org/officeDocument/2006/relationships" w:type="default" r:id="R112467bb3bd44f72"/>
      <w:footerReference xmlns:r="http://schemas.openxmlformats.org/officeDocument/2006/relationships" w:type="default" r:id="R8f3bdb6e0fe1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ETNE BUSTADSKIPING   ·   Org.nr 971 237 570   ·   c/o Sparebank1, Sør Norge, Forretningspartner avd. Etne, Sæbøvika 5   ·   5590 ETNE   ·   bjoklu22@gmail.com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ETNE BUSTADSKIPING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67bb3bd44f72" /><Relationship Type="http://schemas.openxmlformats.org/officeDocument/2006/relationships/footer" Target="/word/footer1.xml" Id="R8f3bdb6e0fe14c74" /></Relationships>
</file>