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ef50fb97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JOHNNY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JOHNNY LARSEN AS</w:t>
      </w:r>
    </w:p>
    <w:sectPr>
      <w:headerReference xmlns:r="http://schemas.openxmlformats.org/officeDocument/2006/relationships" w:type="default" r:id="Rcaaa7d537fd9496d"/>
      <w:footerReference xmlns:r="http://schemas.openxmlformats.org/officeDocument/2006/relationships" w:type="default" r:id="Ra50171434b4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JOHNNY LARSEN AS   ·   Org.nr 974 484 684   ·   Kirkegata 3A   ·   8656 MOSJØEN   ·   Tlf. 75 17 82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JOHNNY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7d537fd9496d" /><Relationship Type="http://schemas.openxmlformats.org/officeDocument/2006/relationships/footer" Target="/word/footer1.xml" Id="Ra50171434b4c47f1" /></Relationships>
</file>