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356062db44c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CRUX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CRUX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8ea4b3b6294152"/>
      <w:footerReference xmlns:r="http://schemas.openxmlformats.org/officeDocument/2006/relationships" w:type="default" r:id="Ra9f548fc1fba4a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CRUX   ·   Org.nr 975 387 011   ·   Akersgata 16   ·   0158 OSLO   ·   Tlf. 23 32 75 50   ·   www.stiftelsencrux.no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CRUX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8ea4b3b6294152" /><Relationship Type="http://schemas.openxmlformats.org/officeDocument/2006/relationships/footer" Target="/word/footer1.xml" Id="Ra9f548fc1fba4aba" /></Relationships>
</file>