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93af14cb9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934f2f136923433e"/>
      <w:footerReference xmlns:r="http://schemas.openxmlformats.org/officeDocument/2006/relationships" w:type="default" r:id="R688e47d6c26e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f2f136923433e" /><Relationship Type="http://schemas.openxmlformats.org/officeDocument/2006/relationships/footer" Target="/word/footer1.xml" Id="R688e47d6c26e4d32" /></Relationships>
</file>