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5d2e23b05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Malvik,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BULLS AS</w:t>
      </w:r>
    </w:p>
    <w:sectPr>
      <w:headerReference xmlns:r="http://schemas.openxmlformats.org/officeDocument/2006/relationships" w:type="default" r:id="R89479860d17e4b77"/>
      <w:footerReference xmlns:r="http://schemas.openxmlformats.org/officeDocument/2006/relationships" w:type="default" r:id="R45d7112370df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BULLS AS   ·   Org.nr 976 212 665   ·   Vuluvegen 337   ·   7563 MALVIK   ·   Tlf. 73 90 55 60   ·   bulls@bulls.as   ·   www.bulls.as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79860d17e4b77" /><Relationship Type="http://schemas.openxmlformats.org/officeDocument/2006/relationships/footer" Target="/word/footer1.xml" Id="R45d7112370df4486" /></Relationships>
</file>