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f680d09d2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MASKINKRAFT AS</w:t>
      </w:r>
    </w:p>
    <w:sectPr>
      <w:headerReference xmlns:r="http://schemas.openxmlformats.org/officeDocument/2006/relationships" w:type="default" r:id="R794dd8f91ea44eee"/>
      <w:footerReference xmlns:r="http://schemas.openxmlformats.org/officeDocument/2006/relationships" w:type="default" r:id="R3509c6d710a5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MASKINKRAFT AS   ·   Org.nr 977 485 576   ·   Storgata 74   ·   2390 MOELV   ·   Tlf. 62 36 72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dd8f91ea44eee" /><Relationship Type="http://schemas.openxmlformats.org/officeDocument/2006/relationships/footer" Target="/word/footer1.xml" Id="R3509c6d710a54953" /></Relationships>
</file>