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fb2391704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HAVFISKE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HAVFISKE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f542ccf484d13"/>
      <w:footerReference xmlns:r="http://schemas.openxmlformats.org/officeDocument/2006/relationships" w:type="default" r:id="R6b7fd246cbb3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HAVFISKE AS   ·   Org.nr 977 506 514   ·   Kjøpmannsgata 37   ·   6005 ÅLESUND   ·   Tlf. 70 11 66 00   ·   office@strand-rederi.no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f542ccf484d13" /><Relationship Type="http://schemas.openxmlformats.org/officeDocument/2006/relationships/footer" Target="/word/footer1.xml" Id="R6b7fd246cbb34325" /></Relationships>
</file>