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acd76da9f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BYGG &amp; ENTREPRENØR AS</w:t>
      </w:r>
    </w:p>
    <w:sectPr>
      <w:headerReference xmlns:r="http://schemas.openxmlformats.org/officeDocument/2006/relationships" w:type="default" r:id="R64d1769e22c246b1"/>
      <w:footerReference xmlns:r="http://schemas.openxmlformats.org/officeDocument/2006/relationships" w:type="default" r:id="Rbd05922f785c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BYGG &amp; ENTREPRENØR AS   ·   Org.nr 978 712 967   ·   Mæresvegen 10   ·   7710 SPARBU   ·   Tlf. 74 13 46 00   ·   reidar@astrabygg.no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BYGG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1769e22c246b1" /><Relationship Type="http://schemas.openxmlformats.org/officeDocument/2006/relationships/footer" Target="/word/footer1.xml" Id="Rbd05922f785c4f75" /></Relationships>
</file>