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4fca64304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Lyngseidet,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LUNDVOLL MASKINSTASJON AS</w:t>
      </w:r>
    </w:p>
    <w:sectPr>
      <w:headerReference xmlns:r="http://schemas.openxmlformats.org/officeDocument/2006/relationships" w:type="default" r:id="Rce3d934c1c0a47e5"/>
      <w:footerReference xmlns:r="http://schemas.openxmlformats.org/officeDocument/2006/relationships" w:type="default" r:id="R6602430d3f96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LUNDVOLL MASKINSTASJON AS   ·   Org.nr 980 868 281   ·   Eidebakken industrivei 10   ·   9060 LYNGSEIDET   ·   Tlf. 90 65 97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LUNDVOLL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d934c1c0a47e5" /><Relationship Type="http://schemas.openxmlformats.org/officeDocument/2006/relationships/footer" Target="/word/footer1.xml" Id="R6602430d3f964a6c" /></Relationships>
</file>