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9168e0d5fd4a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BO WIIK HOLDING AS.</w:t>
      </w:r>
    </w:p>
    <w:sectPr>
      <w:headerReference xmlns:r="http://schemas.openxmlformats.org/officeDocument/2006/relationships" w:type="default" r:id="Rce0c9ab9f3c548e0"/>
      <w:footerReference xmlns:r="http://schemas.openxmlformats.org/officeDocument/2006/relationships" w:type="default" r:id="Rdc833447583d4c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 WIIK HOLDING AS   ·   Org.nr 982 274 613   ·   Dronning Eufemias gate 47   ·   0194 OSLO   ·   Tlf. 95 96 38 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 WIIK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0c9ab9f3c548e0" /><Relationship Type="http://schemas.openxmlformats.org/officeDocument/2006/relationships/footer" Target="/word/footer1.xml" Id="Rdc833447583d4c2c" /></Relationships>
</file>