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10677afe1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 RAAKEN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RAAKEN AS</w:t>
      </w:r>
    </w:p>
    <w:sectPr>
      <w:headerReference xmlns:r="http://schemas.openxmlformats.org/officeDocument/2006/relationships" w:type="default" r:id="Rdbf5c40d1d884ca8"/>
      <w:footerReference xmlns:r="http://schemas.openxmlformats.org/officeDocument/2006/relationships" w:type="default" r:id="Re19738ab274c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RAAKEN AS   ·   Org.nr 984 990 804   ·   Gamle Leirvegen 12   ·   7038 TRONDHEIM   ·   Tlf. 73 96 51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RAAKEN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5c40d1d884ca8" /><Relationship Type="http://schemas.openxmlformats.org/officeDocument/2006/relationships/footer" Target="/word/footer1.xml" Id="Re19738ab274c4b19" /></Relationships>
</file>