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c3fe5a399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RENHOLDSGRUPPEN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RENHOLDSGRUPPEN INVEST AS</w:t>
      </w:r>
    </w:p>
    <w:sectPr>
      <w:headerReference xmlns:r="http://schemas.openxmlformats.org/officeDocument/2006/relationships" w:type="default" r:id="Rbcc7ef9762fb41ab"/>
      <w:footerReference xmlns:r="http://schemas.openxmlformats.org/officeDocument/2006/relationships" w:type="default" r:id="R863f2735f72b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RENHOLDSGRUPPEN INVEST AS   ·   Org.nr 985 031 924   ·   Stakkevollvegen 51   ·   9010 TROMSØ   ·   Tlf. 77 67 67 76   ·   post@renholdsgruppen.no   ·   www.renholdsgruppen.no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RENHOLDSGRUPPEN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ef9762fb41ab" /><Relationship Type="http://schemas.openxmlformats.org/officeDocument/2006/relationships/footer" Target="/word/footer1.xml" Id="R863f2735f72b4774" /></Relationships>
</file>