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479cd2342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202d199cd49ff"/>
      <w:footerReference xmlns:r="http://schemas.openxmlformats.org/officeDocument/2006/relationships" w:type="default" r:id="R70566dd2a020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202d199cd49ff" /><Relationship Type="http://schemas.openxmlformats.org/officeDocument/2006/relationships/footer" Target="/word/footer1.xml" Id="R70566dd2a0204682" /></Relationships>
</file>