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da3bc62d6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BYGDEKVINNELAG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71e606878d1d4bd4"/>
      <w:footerReference xmlns:r="http://schemas.openxmlformats.org/officeDocument/2006/relationships" w:type="default" r:id="R397b32429f62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606878d1d4bd4" /><Relationship Type="http://schemas.openxmlformats.org/officeDocument/2006/relationships/footer" Target="/word/footer1.xml" Id="R397b32429f6247e2" /></Relationships>
</file>