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85889ca4945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Vingelen,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ØSTERMOEN INDUSTRIER AS</w:t>
      </w:r>
    </w:p>
    <w:sectPr>
      <w:headerReference xmlns:r="http://schemas.openxmlformats.org/officeDocument/2006/relationships" w:type="default" r:id="Red2277998eea4ad8"/>
      <w:footerReference xmlns:r="http://schemas.openxmlformats.org/officeDocument/2006/relationships" w:type="default" r:id="R77168c27445d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INDUSTRIER AS   ·   Org.nr 988 437 638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277998eea4ad8" /><Relationship Type="http://schemas.openxmlformats.org/officeDocument/2006/relationships/footer" Target="/word/footer1.xml" Id="R77168c27445d49a3" /></Relationships>
</file>