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fe7932342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HEGU AS</w:t>
      </w:r>
    </w:p>
    <w:sectPr>
      <w:headerReference xmlns:r="http://schemas.openxmlformats.org/officeDocument/2006/relationships" w:type="default" r:id="Ra79cae102902453b"/>
      <w:footerReference xmlns:r="http://schemas.openxmlformats.org/officeDocument/2006/relationships" w:type="default" r:id="Rae6dbd3374fa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HEGU AS   ·   Org.nr 988 929 751   ·   Rustungvegen 20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cae102902453b" /><Relationship Type="http://schemas.openxmlformats.org/officeDocument/2006/relationships/footer" Target="/word/footer1.xml" Id="Rae6dbd3374fa407c" /></Relationships>
</file>