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c4170169f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52b85a42cb7a4deb"/>
      <w:footerReference xmlns:r="http://schemas.openxmlformats.org/officeDocument/2006/relationships" w:type="default" r:id="Re78028739ce4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85a42cb7a4deb" /><Relationship Type="http://schemas.openxmlformats.org/officeDocument/2006/relationships/footer" Target="/word/footer1.xml" Id="Re78028739ce444f6" /></Relationships>
</file>